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Default="00317B1B" w:rsidP="00317B1B">
      <w:pPr>
        <w:spacing w:after="0" w:line="480" w:lineRule="auto"/>
        <w:rPr>
          <w:rFonts w:ascii="Times New Roman" w:hAnsi="Times New Roman" w:cs="Times New Roman"/>
          <w:b/>
          <w:sz w:val="24"/>
          <w:szCs w:val="24"/>
        </w:rPr>
      </w:pPr>
    </w:p>
    <w:p w:rsidR="00317B1B" w:rsidRPr="00317B1B" w:rsidRDefault="00317B1B" w:rsidP="00317B1B">
      <w:pPr>
        <w:spacing w:after="0" w:line="480" w:lineRule="auto"/>
        <w:jc w:val="center"/>
        <w:rPr>
          <w:rFonts w:ascii="Times New Roman" w:hAnsi="Times New Roman" w:cs="Times New Roman"/>
          <w:b/>
          <w:sz w:val="24"/>
          <w:szCs w:val="24"/>
        </w:rPr>
      </w:pPr>
      <w:r w:rsidRPr="00317B1B">
        <w:rPr>
          <w:rFonts w:ascii="Times New Roman" w:hAnsi="Times New Roman" w:cs="Times New Roman"/>
          <w:b/>
          <w:sz w:val="24"/>
          <w:szCs w:val="24"/>
        </w:rPr>
        <w:t>Education and Academic Life in Europe during Medieval Period</w:t>
      </w:r>
    </w:p>
    <w:p w:rsidR="00317B1B" w:rsidRDefault="00317B1B" w:rsidP="00317B1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17B1B" w:rsidRDefault="00317B1B" w:rsidP="00317B1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17B1B" w:rsidRDefault="00317B1B" w:rsidP="00317B1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17B1B" w:rsidRDefault="00317B1B" w:rsidP="00317B1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P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b/>
          <w:sz w:val="24"/>
          <w:szCs w:val="24"/>
        </w:rPr>
      </w:pPr>
    </w:p>
    <w:p w:rsidR="001E3110" w:rsidRPr="00317B1B" w:rsidRDefault="001E3110" w:rsidP="00317B1B">
      <w:pPr>
        <w:spacing w:after="0" w:line="480" w:lineRule="auto"/>
        <w:jc w:val="center"/>
        <w:rPr>
          <w:rFonts w:ascii="Times New Roman" w:hAnsi="Times New Roman" w:cs="Times New Roman"/>
          <w:b/>
          <w:sz w:val="24"/>
          <w:szCs w:val="24"/>
        </w:rPr>
      </w:pPr>
      <w:r w:rsidRPr="00317B1B">
        <w:rPr>
          <w:rFonts w:ascii="Times New Roman" w:hAnsi="Times New Roman" w:cs="Times New Roman"/>
          <w:b/>
          <w:sz w:val="24"/>
          <w:szCs w:val="24"/>
        </w:rPr>
        <w:lastRenderedPageBreak/>
        <w:t>Education and Academic Life in Europe during Medieval Period</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Education and academic life in the medieval period were influenced by Roman and Germanic culture. However, the end of the Roman Empire Era created a challenge for educational institutions and those who wanted to take their children to school as politicians, and those who ascended to power sought to focus on a different strategy, which was war. As such, academic skills were not considered important and fighting skills became paramount. This essay seeks to examine how education and academic life evolved during the medieval period. This paper argues that despite that education played little or no role for most rulers, education and academic life in the medieval period were largely influenced by the church as monks, priests, and bishops took the responsibility of being educators.</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Education in the medieval period suffered some significant setbacks, including the emphasis on the military or fighting skills that were considered important. As Newman (2012) explains, most of the rulers and politicians during this period ascended to power through wars or inheritance. As such, education and academic skills played little or no role in their political success. The focus, therefore, during this period was placed on military recruitment that provided people with the fighting skills and military expertise to enable them to conquer more lands. This reduced significantly the significance of education that had already been achieved by the previous generation. According to Newman (2012), the Roman Empire had a significant influence on the education system before, but when it fell, many countries in Europe lacked guidelines to follow, which informs the focus on military and fighting skills.</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 xml:space="preserve">However, the church became a significant influencing factor or force that informed the evolution and transformation of the education system during the medieval period. According to Begley and </w:t>
      </w:r>
      <w:proofErr w:type="spellStart"/>
      <w:r w:rsidRPr="00317B1B">
        <w:rPr>
          <w:rFonts w:ascii="Times New Roman" w:hAnsi="Times New Roman" w:cs="Times New Roman"/>
          <w:sz w:val="24"/>
          <w:szCs w:val="24"/>
        </w:rPr>
        <w:t>Koterski</w:t>
      </w:r>
      <w:proofErr w:type="spellEnd"/>
      <w:r w:rsidRPr="00317B1B">
        <w:rPr>
          <w:rFonts w:ascii="Times New Roman" w:hAnsi="Times New Roman" w:cs="Times New Roman"/>
          <w:sz w:val="24"/>
          <w:szCs w:val="24"/>
        </w:rPr>
        <w:t xml:space="preserve"> (2020), the church became the center of life in medieval Europe as it </w:t>
      </w:r>
      <w:r w:rsidRPr="00317B1B">
        <w:rPr>
          <w:rFonts w:ascii="Times New Roman" w:hAnsi="Times New Roman" w:cs="Times New Roman"/>
          <w:sz w:val="24"/>
          <w:szCs w:val="24"/>
        </w:rPr>
        <w:lastRenderedPageBreak/>
        <w:t>participated in different aspects of societal life. The church was the only formal institution that emerged after the chaos after the fall of the Roman Empire. The church, especially the Catholic Church developed an administrative pattern, which was based on the Roman Empire, which created the basis for learning institutions that emerged in the rudimentary cathedrals. Latin, which became the main language of communication and learning, was used in these institutions across Europe.</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 xml:space="preserve">The church was actively involved in the educational affairs as bishops, priests, and monks took the responsibility of educating learners who were eager to get educated. According to </w:t>
      </w:r>
      <w:proofErr w:type="spellStart"/>
      <w:r w:rsidRPr="00317B1B">
        <w:rPr>
          <w:rFonts w:ascii="Times New Roman" w:hAnsi="Times New Roman" w:cs="Times New Roman"/>
          <w:sz w:val="24"/>
          <w:szCs w:val="24"/>
        </w:rPr>
        <w:t>Ershov</w:t>
      </w:r>
      <w:proofErr w:type="spellEnd"/>
      <w:r w:rsidRPr="00317B1B">
        <w:rPr>
          <w:rFonts w:ascii="Times New Roman" w:hAnsi="Times New Roman" w:cs="Times New Roman"/>
          <w:sz w:val="24"/>
          <w:szCs w:val="24"/>
        </w:rPr>
        <w:t xml:space="preserve"> et al. (2019), both bishops and monks started to teach pupils of the upper class. The first establishments during this period drew some popular and famous personalities the medieval canon lawyer Gratian, Thomas Becket, and Pope Innocent III. However, the feudalistic structure of the society that required peasants and serfs to work hard to make a living, as well as the right to protection under the fiefdom of Lords, made it difficult for them to acquire the same education as those who came from upper-class. It was also advantageous for the ruling class as well as the clergy to keep serfs and peasants away from education to enable them to continue with the ruling.</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The medieval education system was designed to keep serfs a</w:t>
      </w:r>
      <w:bookmarkStart w:id="0" w:name="_GoBack"/>
      <w:bookmarkEnd w:id="0"/>
      <w:r w:rsidRPr="00317B1B">
        <w:rPr>
          <w:rFonts w:ascii="Times New Roman" w:hAnsi="Times New Roman" w:cs="Times New Roman"/>
          <w:sz w:val="24"/>
          <w:szCs w:val="24"/>
        </w:rPr>
        <w:t xml:space="preserve">nd peasants away from </w:t>
      </w:r>
      <w:proofErr w:type="gramStart"/>
      <w:r w:rsidRPr="00317B1B">
        <w:rPr>
          <w:rFonts w:ascii="Times New Roman" w:hAnsi="Times New Roman" w:cs="Times New Roman"/>
          <w:sz w:val="24"/>
          <w:szCs w:val="24"/>
        </w:rPr>
        <w:t>acquiring</w:t>
      </w:r>
      <w:proofErr w:type="gramEnd"/>
      <w:r w:rsidRPr="00317B1B">
        <w:rPr>
          <w:rFonts w:ascii="Times New Roman" w:hAnsi="Times New Roman" w:cs="Times New Roman"/>
          <w:sz w:val="24"/>
          <w:szCs w:val="24"/>
        </w:rPr>
        <w:t xml:space="preserve"> education. Even though education was largely managed by the church, the political class also had an influence in determining who could become educated. According to Newman (2012), education was expensive and few people, especially those from the upper class could afford it. Study books were very rare and those that were available were very expensive. As such, the only way to become educated was to seek a teacher, which only the rich could easily </w:t>
      </w:r>
      <w:r w:rsidRPr="00317B1B">
        <w:rPr>
          <w:rFonts w:ascii="Times New Roman" w:hAnsi="Times New Roman" w:cs="Times New Roman"/>
          <w:sz w:val="24"/>
          <w:szCs w:val="24"/>
        </w:rPr>
        <w:lastRenderedPageBreak/>
        <w:t>afford. Women and girls in the medieval period had little or no chance of getting an education, even those from the upper class.</w:t>
      </w:r>
    </w:p>
    <w:p w:rsidR="001E3110" w:rsidRPr="00317B1B" w:rsidRDefault="001E3110" w:rsidP="00317B1B">
      <w:pPr>
        <w:spacing w:after="0" w:line="480" w:lineRule="auto"/>
        <w:ind w:firstLine="720"/>
        <w:rPr>
          <w:rFonts w:ascii="Times New Roman" w:hAnsi="Times New Roman" w:cs="Times New Roman"/>
          <w:sz w:val="24"/>
          <w:szCs w:val="24"/>
        </w:rPr>
      </w:pPr>
      <w:r w:rsidRPr="00317B1B">
        <w:rPr>
          <w:rFonts w:ascii="Times New Roman" w:hAnsi="Times New Roman" w:cs="Times New Roman"/>
          <w:sz w:val="24"/>
          <w:szCs w:val="24"/>
        </w:rPr>
        <w:t>In conclusion, education during the medieval period was difficult as there were limited teaching resources. With many books and other learning resources having been lost during the fall of the Roman Empire, the few that remained were consolidated to serve the rich and the clergy who enjoyed education. The church played a significant role in creating patterns and formal guidelines that resulted in the creation of educational institutions. The early cathedral schools attracted the rich and the clergy who also controlled the education system to exclude the serfs and peasants as well as women.</w:t>
      </w:r>
    </w:p>
    <w:p w:rsidR="00317B1B" w:rsidRPr="00317B1B" w:rsidRDefault="00317B1B" w:rsidP="00317B1B">
      <w:pPr>
        <w:spacing w:after="0" w:line="480" w:lineRule="auto"/>
        <w:ind w:firstLine="720"/>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Default="00317B1B" w:rsidP="00317B1B">
      <w:pPr>
        <w:spacing w:after="0" w:line="480" w:lineRule="auto"/>
        <w:rPr>
          <w:rFonts w:ascii="Times New Roman" w:hAnsi="Times New Roman" w:cs="Times New Roman"/>
          <w:sz w:val="24"/>
          <w:szCs w:val="24"/>
        </w:rPr>
      </w:pPr>
    </w:p>
    <w:p w:rsidR="00317B1B" w:rsidRPr="00317B1B" w:rsidRDefault="00317B1B" w:rsidP="00317B1B">
      <w:pPr>
        <w:spacing w:after="0" w:line="480" w:lineRule="auto"/>
        <w:jc w:val="center"/>
        <w:rPr>
          <w:rFonts w:ascii="Times New Roman" w:hAnsi="Times New Roman" w:cs="Times New Roman"/>
          <w:sz w:val="24"/>
          <w:szCs w:val="24"/>
        </w:rPr>
      </w:pPr>
      <w:r w:rsidRPr="00317B1B">
        <w:rPr>
          <w:rFonts w:ascii="Times New Roman" w:hAnsi="Times New Roman" w:cs="Times New Roman"/>
          <w:sz w:val="24"/>
          <w:szCs w:val="24"/>
        </w:rPr>
        <w:lastRenderedPageBreak/>
        <w:t>References</w:t>
      </w:r>
    </w:p>
    <w:p w:rsidR="00317B1B" w:rsidRPr="00317B1B" w:rsidRDefault="00317B1B" w:rsidP="00317B1B">
      <w:pPr>
        <w:spacing w:after="0" w:line="480" w:lineRule="auto"/>
        <w:ind w:left="720" w:hanging="720"/>
        <w:rPr>
          <w:rFonts w:ascii="Times New Roman" w:hAnsi="Times New Roman" w:cs="Times New Roman"/>
          <w:color w:val="222222"/>
          <w:sz w:val="24"/>
          <w:szCs w:val="24"/>
          <w:shd w:val="clear" w:color="auto" w:fill="FFFFFF"/>
        </w:rPr>
      </w:pPr>
      <w:proofErr w:type="gramStart"/>
      <w:r w:rsidRPr="00317B1B">
        <w:rPr>
          <w:rFonts w:ascii="Times New Roman" w:hAnsi="Times New Roman" w:cs="Times New Roman"/>
          <w:color w:val="222222"/>
          <w:sz w:val="24"/>
          <w:szCs w:val="24"/>
          <w:shd w:val="clear" w:color="auto" w:fill="FFFFFF"/>
        </w:rPr>
        <w:t xml:space="preserve">Begley, R. B., &amp; </w:t>
      </w:r>
      <w:proofErr w:type="spellStart"/>
      <w:r w:rsidRPr="00317B1B">
        <w:rPr>
          <w:rFonts w:ascii="Times New Roman" w:hAnsi="Times New Roman" w:cs="Times New Roman"/>
          <w:color w:val="222222"/>
          <w:sz w:val="24"/>
          <w:szCs w:val="24"/>
          <w:shd w:val="clear" w:color="auto" w:fill="FFFFFF"/>
        </w:rPr>
        <w:t>Koterski</w:t>
      </w:r>
      <w:proofErr w:type="spellEnd"/>
      <w:r w:rsidRPr="00317B1B">
        <w:rPr>
          <w:rFonts w:ascii="Times New Roman" w:hAnsi="Times New Roman" w:cs="Times New Roman"/>
          <w:color w:val="222222"/>
          <w:sz w:val="24"/>
          <w:szCs w:val="24"/>
          <w:shd w:val="clear" w:color="auto" w:fill="FFFFFF"/>
        </w:rPr>
        <w:t>, J. W. (Eds.).</w:t>
      </w:r>
      <w:proofErr w:type="gramEnd"/>
      <w:r w:rsidRPr="00317B1B">
        <w:rPr>
          <w:rFonts w:ascii="Times New Roman" w:hAnsi="Times New Roman" w:cs="Times New Roman"/>
          <w:color w:val="222222"/>
          <w:sz w:val="24"/>
          <w:szCs w:val="24"/>
          <w:shd w:val="clear" w:color="auto" w:fill="FFFFFF"/>
        </w:rPr>
        <w:t xml:space="preserve"> </w:t>
      </w:r>
      <w:proofErr w:type="gramStart"/>
      <w:r w:rsidRPr="00317B1B">
        <w:rPr>
          <w:rFonts w:ascii="Times New Roman" w:hAnsi="Times New Roman" w:cs="Times New Roman"/>
          <w:color w:val="222222"/>
          <w:sz w:val="24"/>
          <w:szCs w:val="24"/>
          <w:shd w:val="clear" w:color="auto" w:fill="FFFFFF"/>
        </w:rPr>
        <w:t>(2020). </w:t>
      </w:r>
      <w:r w:rsidRPr="00317B1B">
        <w:rPr>
          <w:rFonts w:ascii="Times New Roman" w:hAnsi="Times New Roman" w:cs="Times New Roman"/>
          <w:i/>
          <w:iCs/>
          <w:color w:val="222222"/>
          <w:sz w:val="24"/>
          <w:szCs w:val="24"/>
          <w:shd w:val="clear" w:color="auto" w:fill="FFFFFF"/>
        </w:rPr>
        <w:t>Medieval education</w:t>
      </w:r>
      <w:r w:rsidRPr="00317B1B">
        <w:rPr>
          <w:rFonts w:ascii="Times New Roman" w:hAnsi="Times New Roman" w:cs="Times New Roman"/>
          <w:color w:val="222222"/>
          <w:sz w:val="24"/>
          <w:szCs w:val="24"/>
          <w:shd w:val="clear" w:color="auto" w:fill="FFFFFF"/>
        </w:rPr>
        <w:t>.</w:t>
      </w:r>
      <w:proofErr w:type="gramEnd"/>
      <w:r w:rsidRPr="00317B1B">
        <w:rPr>
          <w:rFonts w:ascii="Times New Roman" w:hAnsi="Times New Roman" w:cs="Times New Roman"/>
          <w:color w:val="222222"/>
          <w:sz w:val="24"/>
          <w:szCs w:val="24"/>
          <w:shd w:val="clear" w:color="auto" w:fill="FFFFFF"/>
        </w:rPr>
        <w:t xml:space="preserve"> </w:t>
      </w:r>
      <w:proofErr w:type="gramStart"/>
      <w:r w:rsidRPr="00317B1B">
        <w:rPr>
          <w:rFonts w:ascii="Times New Roman" w:hAnsi="Times New Roman" w:cs="Times New Roman"/>
          <w:color w:val="222222"/>
          <w:sz w:val="24"/>
          <w:szCs w:val="24"/>
          <w:shd w:val="clear" w:color="auto" w:fill="FFFFFF"/>
        </w:rPr>
        <w:t>Fordham University Press.</w:t>
      </w:r>
      <w:proofErr w:type="gramEnd"/>
    </w:p>
    <w:p w:rsidR="00317B1B" w:rsidRPr="00317B1B" w:rsidRDefault="00317B1B" w:rsidP="00317B1B">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317B1B">
        <w:rPr>
          <w:rFonts w:ascii="Times New Roman" w:hAnsi="Times New Roman" w:cs="Times New Roman"/>
          <w:color w:val="222222"/>
          <w:sz w:val="24"/>
          <w:szCs w:val="24"/>
          <w:shd w:val="clear" w:color="auto" w:fill="FFFFFF"/>
        </w:rPr>
        <w:t>Ershov</w:t>
      </w:r>
      <w:proofErr w:type="spellEnd"/>
      <w:r w:rsidRPr="00317B1B">
        <w:rPr>
          <w:rFonts w:ascii="Times New Roman" w:hAnsi="Times New Roman" w:cs="Times New Roman"/>
          <w:color w:val="222222"/>
          <w:sz w:val="24"/>
          <w:szCs w:val="24"/>
          <w:shd w:val="clear" w:color="auto" w:fill="FFFFFF"/>
        </w:rPr>
        <w:t xml:space="preserve">, B. A., </w:t>
      </w:r>
      <w:proofErr w:type="spellStart"/>
      <w:r w:rsidRPr="00317B1B">
        <w:rPr>
          <w:rFonts w:ascii="Times New Roman" w:hAnsi="Times New Roman" w:cs="Times New Roman"/>
          <w:color w:val="222222"/>
          <w:sz w:val="24"/>
          <w:szCs w:val="24"/>
          <w:shd w:val="clear" w:color="auto" w:fill="FFFFFF"/>
        </w:rPr>
        <w:t>Belorukov</w:t>
      </w:r>
      <w:proofErr w:type="spellEnd"/>
      <w:r w:rsidRPr="00317B1B">
        <w:rPr>
          <w:rFonts w:ascii="Times New Roman" w:hAnsi="Times New Roman" w:cs="Times New Roman"/>
          <w:color w:val="222222"/>
          <w:sz w:val="24"/>
          <w:szCs w:val="24"/>
          <w:shd w:val="clear" w:color="auto" w:fill="FFFFFF"/>
        </w:rPr>
        <w:t xml:space="preserve">, S. A., </w:t>
      </w:r>
      <w:proofErr w:type="spellStart"/>
      <w:r w:rsidRPr="00317B1B">
        <w:rPr>
          <w:rFonts w:ascii="Times New Roman" w:hAnsi="Times New Roman" w:cs="Times New Roman"/>
          <w:color w:val="222222"/>
          <w:sz w:val="24"/>
          <w:szCs w:val="24"/>
          <w:shd w:val="clear" w:color="auto" w:fill="FFFFFF"/>
        </w:rPr>
        <w:t>Bykov</w:t>
      </w:r>
      <w:proofErr w:type="spellEnd"/>
      <w:r w:rsidRPr="00317B1B">
        <w:rPr>
          <w:rFonts w:ascii="Times New Roman" w:hAnsi="Times New Roman" w:cs="Times New Roman"/>
          <w:color w:val="222222"/>
          <w:sz w:val="24"/>
          <w:szCs w:val="24"/>
          <w:shd w:val="clear" w:color="auto" w:fill="FFFFFF"/>
        </w:rPr>
        <w:t xml:space="preserve">, A. G., &amp; </w:t>
      </w:r>
      <w:proofErr w:type="spellStart"/>
      <w:r w:rsidRPr="00317B1B">
        <w:rPr>
          <w:rFonts w:ascii="Times New Roman" w:hAnsi="Times New Roman" w:cs="Times New Roman"/>
          <w:color w:val="222222"/>
          <w:sz w:val="24"/>
          <w:szCs w:val="24"/>
          <w:shd w:val="clear" w:color="auto" w:fill="FFFFFF"/>
        </w:rPr>
        <w:t>Serikov</w:t>
      </w:r>
      <w:proofErr w:type="spellEnd"/>
      <w:r w:rsidRPr="00317B1B">
        <w:rPr>
          <w:rFonts w:ascii="Times New Roman" w:hAnsi="Times New Roman" w:cs="Times New Roman"/>
          <w:color w:val="222222"/>
          <w:sz w:val="24"/>
          <w:szCs w:val="24"/>
          <w:shd w:val="clear" w:color="auto" w:fill="FFFFFF"/>
        </w:rPr>
        <w:t>, T. A. (2019).</w:t>
      </w:r>
      <w:proofErr w:type="gramEnd"/>
      <w:r w:rsidRPr="00317B1B">
        <w:rPr>
          <w:rFonts w:ascii="Times New Roman" w:hAnsi="Times New Roman" w:cs="Times New Roman"/>
          <w:color w:val="222222"/>
          <w:sz w:val="24"/>
          <w:szCs w:val="24"/>
          <w:shd w:val="clear" w:color="auto" w:fill="FFFFFF"/>
        </w:rPr>
        <w:t xml:space="preserve"> </w:t>
      </w:r>
      <w:proofErr w:type="gramStart"/>
      <w:r w:rsidRPr="00317B1B">
        <w:rPr>
          <w:rFonts w:ascii="Times New Roman" w:hAnsi="Times New Roman" w:cs="Times New Roman"/>
          <w:color w:val="222222"/>
          <w:sz w:val="24"/>
          <w:szCs w:val="24"/>
          <w:shd w:val="clear" w:color="auto" w:fill="FFFFFF"/>
        </w:rPr>
        <w:t>The Role of the Church in Medieval Society</w:t>
      </w:r>
      <w:r w:rsidRPr="00317B1B">
        <w:rPr>
          <w:rFonts w:ascii="Times New Roman" w:hAnsi="Times New Roman" w:cs="Times New Roman"/>
          <w:color w:val="222222"/>
          <w:sz w:val="24"/>
          <w:szCs w:val="24"/>
          <w:shd w:val="clear" w:color="auto" w:fill="FFFFFF"/>
        </w:rPr>
        <w:t>.</w:t>
      </w:r>
      <w:proofErr w:type="gramEnd"/>
      <w:r w:rsidRPr="00317B1B">
        <w:rPr>
          <w:rFonts w:ascii="Times New Roman" w:hAnsi="Times New Roman" w:cs="Times New Roman"/>
          <w:color w:val="222222"/>
          <w:sz w:val="24"/>
          <w:szCs w:val="24"/>
          <w:shd w:val="clear" w:color="auto" w:fill="FFFFFF"/>
        </w:rPr>
        <w:t> </w:t>
      </w:r>
      <w:proofErr w:type="gramStart"/>
      <w:r w:rsidRPr="00317B1B">
        <w:rPr>
          <w:rFonts w:ascii="Times New Roman" w:hAnsi="Times New Roman" w:cs="Times New Roman"/>
          <w:i/>
          <w:iCs/>
          <w:color w:val="222222"/>
          <w:sz w:val="24"/>
          <w:szCs w:val="24"/>
          <w:shd w:val="clear" w:color="auto" w:fill="FFFFFF"/>
        </w:rPr>
        <w:t>Journal «Bulletin Social-Economic and Humanitarian Research»</w:t>
      </w:r>
      <w:r w:rsidRPr="00317B1B">
        <w:rPr>
          <w:rFonts w:ascii="Times New Roman" w:hAnsi="Times New Roman" w:cs="Times New Roman"/>
          <w:color w:val="222222"/>
          <w:sz w:val="24"/>
          <w:szCs w:val="24"/>
          <w:shd w:val="clear" w:color="auto" w:fill="FFFFFF"/>
        </w:rPr>
        <w:t>.</w:t>
      </w:r>
      <w:proofErr w:type="gramEnd"/>
    </w:p>
    <w:p w:rsidR="00317B1B" w:rsidRPr="00317B1B" w:rsidRDefault="00317B1B" w:rsidP="00317B1B">
      <w:pPr>
        <w:spacing w:after="0" w:line="480" w:lineRule="auto"/>
        <w:ind w:left="720" w:hanging="720"/>
        <w:rPr>
          <w:rFonts w:ascii="Times New Roman" w:hAnsi="Times New Roman" w:cs="Times New Roman"/>
          <w:b/>
          <w:sz w:val="24"/>
          <w:szCs w:val="24"/>
        </w:rPr>
      </w:pPr>
      <w:r w:rsidRPr="00317B1B">
        <w:rPr>
          <w:rFonts w:ascii="Times New Roman" w:hAnsi="Times New Roman" w:cs="Times New Roman"/>
          <w:color w:val="222222"/>
          <w:sz w:val="24"/>
          <w:szCs w:val="24"/>
          <w:shd w:val="clear" w:color="auto" w:fill="FFFFFF"/>
        </w:rPr>
        <w:t xml:space="preserve">Newman, S. (2012, May 23). </w:t>
      </w:r>
      <w:proofErr w:type="gramStart"/>
      <w:r w:rsidRPr="00317B1B">
        <w:rPr>
          <w:rFonts w:ascii="Times New Roman" w:hAnsi="Times New Roman" w:cs="Times New Roman"/>
          <w:color w:val="222222"/>
          <w:sz w:val="24"/>
          <w:szCs w:val="24"/>
          <w:shd w:val="clear" w:color="auto" w:fill="FFFFFF"/>
        </w:rPr>
        <w:t>“Education in the Middle Ages.”</w:t>
      </w:r>
      <w:proofErr w:type="gramEnd"/>
      <w:r w:rsidRPr="00317B1B">
        <w:rPr>
          <w:rFonts w:ascii="Times New Roman" w:hAnsi="Times New Roman" w:cs="Times New Roman"/>
          <w:color w:val="222222"/>
          <w:sz w:val="24"/>
          <w:szCs w:val="24"/>
          <w:shd w:val="clear" w:color="auto" w:fill="FFFFFF"/>
        </w:rPr>
        <w:t xml:space="preserve"> </w:t>
      </w:r>
      <w:r w:rsidRPr="00317B1B">
        <w:rPr>
          <w:rFonts w:ascii="Times New Roman" w:hAnsi="Times New Roman" w:cs="Times New Roman"/>
          <w:i/>
          <w:color w:val="222222"/>
          <w:sz w:val="24"/>
          <w:szCs w:val="24"/>
          <w:shd w:val="clear" w:color="auto" w:fill="FFFFFF"/>
        </w:rPr>
        <w:t>The Finer Times</w:t>
      </w:r>
      <w:r w:rsidRPr="00317B1B">
        <w:rPr>
          <w:rFonts w:ascii="Times New Roman" w:hAnsi="Times New Roman" w:cs="Times New Roman"/>
          <w:color w:val="222222"/>
          <w:sz w:val="24"/>
          <w:szCs w:val="24"/>
          <w:shd w:val="clear" w:color="auto" w:fill="FFFFFF"/>
        </w:rPr>
        <w:t xml:space="preserve"> (online). https://www.thefinertimes.com/education-in-the-middle-ages</w:t>
      </w:r>
    </w:p>
    <w:p w:rsidR="00317B1B" w:rsidRPr="00317B1B" w:rsidRDefault="00317B1B" w:rsidP="00317B1B">
      <w:pPr>
        <w:spacing w:after="0" w:line="480" w:lineRule="auto"/>
        <w:ind w:left="720" w:hanging="720"/>
        <w:rPr>
          <w:rFonts w:ascii="Times New Roman" w:hAnsi="Times New Roman" w:cs="Times New Roman"/>
          <w:sz w:val="24"/>
          <w:szCs w:val="24"/>
        </w:rPr>
      </w:pPr>
    </w:p>
    <w:sectPr w:rsidR="00317B1B" w:rsidRPr="00317B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EF2" w:rsidRDefault="00A55EF2" w:rsidP="00317B1B">
      <w:pPr>
        <w:spacing w:after="0" w:line="240" w:lineRule="auto"/>
      </w:pPr>
      <w:r>
        <w:separator/>
      </w:r>
    </w:p>
  </w:endnote>
  <w:endnote w:type="continuationSeparator" w:id="0">
    <w:p w:rsidR="00A55EF2" w:rsidRDefault="00A55EF2" w:rsidP="0031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EF2" w:rsidRDefault="00A55EF2" w:rsidP="00317B1B">
      <w:pPr>
        <w:spacing w:after="0" w:line="240" w:lineRule="auto"/>
      </w:pPr>
      <w:r>
        <w:separator/>
      </w:r>
    </w:p>
  </w:footnote>
  <w:footnote w:type="continuationSeparator" w:id="0">
    <w:p w:rsidR="00A55EF2" w:rsidRDefault="00A55EF2" w:rsidP="00317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1B" w:rsidRPr="00317B1B" w:rsidRDefault="00317B1B" w:rsidP="00317B1B">
    <w:pPr>
      <w:pStyle w:val="Header"/>
      <w:jc w:val="right"/>
      <w:rPr>
        <w:rFonts w:ascii="Times New Roman" w:hAnsi="Times New Roman" w:cs="Times New Roman"/>
        <w:sz w:val="24"/>
        <w:szCs w:val="24"/>
      </w:rPr>
    </w:pPr>
    <w:r w:rsidRPr="00317B1B">
      <w:rPr>
        <w:rFonts w:ascii="Times New Roman" w:hAnsi="Times New Roman" w:cs="Times New Roman"/>
        <w:sz w:val="24"/>
        <w:szCs w:val="24"/>
      </w:rPr>
      <w:fldChar w:fldCharType="begin"/>
    </w:r>
    <w:r w:rsidRPr="00317B1B">
      <w:rPr>
        <w:rFonts w:ascii="Times New Roman" w:hAnsi="Times New Roman" w:cs="Times New Roman"/>
        <w:sz w:val="24"/>
        <w:szCs w:val="24"/>
      </w:rPr>
      <w:instrText xml:space="preserve"> PAGE   \* MERGEFORMAT </w:instrText>
    </w:r>
    <w:r w:rsidRPr="00317B1B">
      <w:rPr>
        <w:rFonts w:ascii="Times New Roman" w:hAnsi="Times New Roman" w:cs="Times New Roman"/>
        <w:sz w:val="24"/>
        <w:szCs w:val="24"/>
      </w:rPr>
      <w:fldChar w:fldCharType="separate"/>
    </w:r>
    <w:r>
      <w:rPr>
        <w:rFonts w:ascii="Times New Roman" w:hAnsi="Times New Roman" w:cs="Times New Roman"/>
        <w:noProof/>
        <w:sz w:val="24"/>
        <w:szCs w:val="24"/>
      </w:rPr>
      <w:t>1</w:t>
    </w:r>
    <w:r w:rsidRPr="00317B1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34"/>
    <w:rsid w:val="000455B6"/>
    <w:rsid w:val="001E3110"/>
    <w:rsid w:val="00317B1B"/>
    <w:rsid w:val="00486A34"/>
    <w:rsid w:val="00A55EF2"/>
    <w:rsid w:val="00AE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1B"/>
  </w:style>
  <w:style w:type="paragraph" w:styleId="Footer">
    <w:name w:val="footer"/>
    <w:basedOn w:val="Normal"/>
    <w:link w:val="FooterChar"/>
    <w:uiPriority w:val="99"/>
    <w:unhideWhenUsed/>
    <w:rsid w:val="0031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1B"/>
  </w:style>
  <w:style w:type="paragraph" w:styleId="Footer">
    <w:name w:val="footer"/>
    <w:basedOn w:val="Normal"/>
    <w:link w:val="FooterChar"/>
    <w:uiPriority w:val="99"/>
    <w:unhideWhenUsed/>
    <w:rsid w:val="0031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2021-05-11T09:47:00Z</dcterms:created>
  <dcterms:modified xsi:type="dcterms:W3CDTF">2021-05-11T10:26:00Z</dcterms:modified>
</cp:coreProperties>
</file>